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2AE4" w14:textId="3540CEC6" w:rsidR="004A562D" w:rsidRDefault="004A562D" w:rsidP="00CB467B">
      <w:pPr>
        <w:rPr>
          <w:i/>
          <w:iCs/>
        </w:rPr>
      </w:pPr>
    </w:p>
    <w:tbl>
      <w:tblPr>
        <w:tblW w:w="11629" w:type="dxa"/>
        <w:tblLayout w:type="fixed"/>
        <w:tblLook w:val="04A0" w:firstRow="1" w:lastRow="0" w:firstColumn="1" w:lastColumn="0" w:noHBand="0" w:noVBand="1"/>
      </w:tblPr>
      <w:tblGrid>
        <w:gridCol w:w="2400"/>
        <w:gridCol w:w="4820"/>
        <w:gridCol w:w="1134"/>
        <w:gridCol w:w="1701"/>
        <w:gridCol w:w="1574"/>
      </w:tblGrid>
      <w:tr w:rsidR="00B1271D" w:rsidRPr="000B670B" w14:paraId="090BEDDB" w14:textId="77777777" w:rsidTr="0094591B">
        <w:trPr>
          <w:gridAfter w:val="1"/>
          <w:wAfter w:w="1574" w:type="dxa"/>
          <w:cantSplit/>
          <w:trHeight w:val="1134"/>
          <w:tblHeader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9B1B9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 before the APCM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87E8D4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Action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FECEAF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CRR rule for more information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D052F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</w:tr>
      <w:tr w:rsidR="00B1271D" w:rsidRPr="000B670B" w14:paraId="438BEA2A" w14:textId="77777777" w:rsidTr="0094591B">
        <w:trPr>
          <w:gridAfter w:val="1"/>
          <w:wAfter w:w="1574" w:type="dxa"/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A46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Allow 3 months before APCM date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A05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Organise preparation of accounts and then the independent examiner or auditor review prior to this. </w:t>
            </w:r>
          </w:p>
          <w:p w14:paraId="789FE5F2" w14:textId="32C4651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6FA6" w14:textId="1D7AFCC0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Pr="006040C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3528" w14:textId="16B318A0" w:rsidR="00B1271D" w:rsidRPr="002539C3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39C3">
              <w:rPr>
                <w:rFonts w:ascii="Calibri" w:eastAsia="Times New Roman" w:hAnsi="Calibri" w:cs="Calibri"/>
                <w:color w:val="000000"/>
                <w:lang w:eastAsia="en-GB"/>
              </w:rPr>
              <w:t> n/a</w:t>
            </w:r>
          </w:p>
        </w:tc>
      </w:tr>
      <w:tr w:rsidR="00B1271D" w:rsidRPr="000B670B" w14:paraId="1668D138" w14:textId="77777777" w:rsidTr="0094591B">
        <w:trPr>
          <w:gridAfter w:val="1"/>
          <w:wAfter w:w="1574" w:type="dxa"/>
          <w:trHeight w:val="45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34A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PCC meeting prior to APCM (recommend </w:t>
            </w:r>
            <w:proofErr w:type="gram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to leave</w:t>
            </w:r>
            <w:proofErr w:type="gram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least a month gap prior to the APCM date)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BF1B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Adopt PCC annual report and audited financial statements &amp; Recommend appointment of Independent Examiner or Auditor (for submission to APCM).</w:t>
            </w:r>
          </w:p>
          <w:p w14:paraId="35280459" w14:textId="297DFF4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B92B6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8EE5" w14:textId="737F7B72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B1271D" w:rsidRPr="000B670B" w14:paraId="23B472D0" w14:textId="77777777" w:rsidTr="0094591B">
        <w:trPr>
          <w:trHeight w:val="107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05B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3C6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5672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B47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030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71D" w:rsidRPr="000B670B" w14:paraId="5A5DDEEB" w14:textId="77777777" w:rsidTr="0094591B">
        <w:trPr>
          <w:cantSplit/>
          <w:trHeight w:val="127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EEAF" w14:textId="4CA5683F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 least 2 months before (for no fewer than 14 days)</w:t>
            </w:r>
          </w:p>
          <w:p w14:paraId="5CA55314" w14:textId="4FF65F60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F9CD2" w14:textId="05217CBA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Exhibit notice of </w:t>
            </w:r>
            <w:r w:rsidR="008051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preparation of </w:t>
            </w:r>
            <w:r w:rsidR="00C72A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0D4FD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Electoral Roll on or near the principal church do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or(s).</w:t>
            </w:r>
          </w:p>
          <w:p w14:paraId="7AC0E748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0F3AF3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7104F9" w14:textId="612B46FF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0510" w14:textId="54449407" w:rsidR="00B1271D" w:rsidRDefault="00B1271D" w:rsidP="00167296">
            <w:pPr>
              <w:spacing w:after="0" w:line="240" w:lineRule="auto"/>
            </w:pPr>
            <w:hyperlink r:id="rId12" w:history="1"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1(</w:t>
              </w:r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6</w:t>
              </w:r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  <w:p w14:paraId="2317193A" w14:textId="77777777" w:rsidR="00B1271D" w:rsidRDefault="00B1271D" w:rsidP="000B670B">
            <w:pPr>
              <w:spacing w:after="0" w:line="240" w:lineRule="auto"/>
              <w:jc w:val="center"/>
            </w:pPr>
          </w:p>
          <w:p w14:paraId="63C09A37" w14:textId="77777777" w:rsidR="00B1271D" w:rsidRDefault="00B1271D" w:rsidP="000B670B">
            <w:pPr>
              <w:spacing w:after="0" w:line="240" w:lineRule="auto"/>
              <w:jc w:val="center"/>
            </w:pPr>
          </w:p>
          <w:p w14:paraId="03D8B514" w14:textId="47164B7A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7E17" w14:textId="77777777" w:rsidR="005F77D9" w:rsidRDefault="005F77D9" w:rsidP="005F77D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proofErr w:type="spellStart"/>
              <w:r>
                <w:rPr>
                  <w:rStyle w:val="Hyperlink"/>
                  <w:rFonts w:ascii="Calibri" w:hAnsi="Calibri" w:cs="Calibri"/>
                </w:rPr>
                <w:t>Ea</w:t>
              </w:r>
              <w:proofErr w:type="spellEnd"/>
              <w:r>
                <w:rPr>
                  <w:rStyle w:val="Hyperlink"/>
                  <w:rFonts w:ascii="Calibri" w:hAnsi="Calibri" w:cs="Calibri"/>
                </w:rPr>
                <w:t>: Notice of new electoral roll</w:t>
              </w:r>
            </w:hyperlink>
          </w:p>
          <w:p w14:paraId="5218B14E" w14:textId="50BC4C4C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1856F0BA" w14:textId="77777777" w:rsidR="00B1271D" w:rsidRPr="00F97CA9" w:rsidRDefault="00B1271D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373E70" w:rsidRPr="000B670B" w14:paraId="760A2537" w14:textId="77777777" w:rsidTr="00455D05">
        <w:trPr>
          <w:trHeight w:val="103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C4EC" w14:textId="0B1E1226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Intervening period between notice and completion date.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6CA0" w14:textId="400D27B3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3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Preparation of new Electoral Roll.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During this period applications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received to be entered onto roll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Duty of PCC to take reasonable steps to contact every person whose name in on the previous parish roll.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F643" w14:textId="422EB1AE" w:rsidR="00373E70" w:rsidRPr="000B670B" w:rsidRDefault="00373E70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 (</w:t>
              </w:r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7</w:t>
              </w:r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A750" w14:textId="3399E888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5" w:history="1">
              <w:r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E2: Application to joi</w:t>
              </w:r>
              <w:r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n</w:t>
              </w:r>
              <w:r w:rsidRPr="00F97CA9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 electoral roll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704A862B" w14:textId="77777777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373E70" w:rsidRPr="000B670B" w14:paraId="439B639C" w14:textId="77777777" w:rsidTr="00455D05">
        <w:trPr>
          <w:trHeight w:val="1076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2AA16" w14:textId="77777777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F89D" w14:textId="77777777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8B29" w14:textId="77777777" w:rsidR="00373E70" w:rsidRPr="000B670B" w:rsidRDefault="00373E70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C213" w14:textId="58DDEF6C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09740974" w14:textId="77777777" w:rsidR="00373E70" w:rsidRPr="00F97CA9" w:rsidRDefault="00373E70" w:rsidP="000B67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B1271D" w:rsidRPr="000B670B" w14:paraId="392EB9B9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2489" w14:textId="131E1C10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15 - 28 days before (not earlier or later) (24 days used in calculator)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93CF" w14:textId="52C932DE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Complete roll -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additional names may not be added until after the APCM.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45D8" w14:textId="77777777" w:rsidR="002D54E1" w:rsidRDefault="002D54E1" w:rsidP="002D54E1">
            <w:pPr>
              <w:spacing w:after="0" w:line="240" w:lineRule="auto"/>
            </w:pPr>
            <w:hyperlink r:id="rId16" w:history="1"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1(</w:t>
              </w:r>
              <w:r>
                <w:rPr>
                  <w:rStyle w:val="Hyperlink"/>
                  <w:rFonts w:ascii="Calibri" w:eastAsia="Times New Roman" w:hAnsi="Calibri" w:cs="Calibri"/>
                  <w:lang w:eastAsia="en-GB"/>
                </w:rPr>
                <w:t>6</w:t>
              </w:r>
              <w:r w:rsidRPr="00DF6937">
                <w:rPr>
                  <w:rStyle w:val="Hyperlink"/>
                  <w:rFonts w:ascii="Calibri" w:eastAsia="Times New Roman" w:hAnsi="Calibri" w:cs="Calibri"/>
                  <w:lang w:eastAsia="en-GB"/>
                </w:rPr>
                <w:t>)</w:t>
              </w:r>
            </w:hyperlink>
          </w:p>
          <w:p w14:paraId="75F71F39" w14:textId="77777777" w:rsidR="00B1271D" w:rsidRDefault="00B1271D" w:rsidP="000B670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A95C" w14:textId="79C74FE5" w:rsidR="00B1271D" w:rsidRPr="000B670B" w:rsidRDefault="002539C3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</w:tcPr>
          <w:p w14:paraId="588D20C3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2FE6D24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218D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At least 14 days before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AE24" w14:textId="28942DC4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Publish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new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Electoral Roll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(name only)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at least 14 days before APCM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 such form as PCC decides)</w:t>
            </w:r>
          </w:p>
          <w:p w14:paraId="7F98FBCE" w14:textId="4A88A43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0905" w14:textId="75B2CDDB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7" w:history="1"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1 (5)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3E0D" w14:textId="50CF20A1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2D6F5436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AC2F08A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C98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Must include at least 2 Sundays before day of meeting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3CE0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Display notice of APCM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2861" w14:textId="50906A1B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8" w:history="1">
              <w:r w:rsidRPr="00702FDF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9BB5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M1 Notice of annual parochial church meeting </w:t>
              </w:r>
            </w:hyperlink>
          </w:p>
        </w:tc>
        <w:tc>
          <w:tcPr>
            <w:tcW w:w="1574" w:type="dxa"/>
            <w:vAlign w:val="center"/>
            <w:hideMark/>
          </w:tcPr>
          <w:p w14:paraId="39E53F87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7405AEE2" w14:textId="77777777" w:rsidTr="0094591B">
        <w:trPr>
          <w:cantSplit/>
          <w:trHeight w:val="14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2B77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Must include at least 2 Sundays before day of meeting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947E0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Display notice of Meeting of Parishioners (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B3EF25" w14:textId="69CE279A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0" w:history="1">
              <w:r w:rsidRPr="00DA26A0">
                <w:rPr>
                  <w:rStyle w:val="Hyperlink"/>
                  <w:rFonts w:ascii="Calibri" w:eastAsia="Times New Roman" w:hAnsi="Calibri" w:cs="Calibri"/>
                  <w:lang w:eastAsia="en-GB"/>
                </w:rPr>
                <w:t>CM 5 (4)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618C24" w14:textId="1E4FE05B" w:rsidR="00B1271D" w:rsidRPr="000E493A" w:rsidRDefault="000E493A" w:rsidP="000E493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C1 Notice of meeting for election of churchwardens </w:t>
              </w:r>
            </w:hyperlink>
          </w:p>
        </w:tc>
        <w:tc>
          <w:tcPr>
            <w:tcW w:w="1574" w:type="dxa"/>
            <w:vAlign w:val="center"/>
            <w:hideMark/>
          </w:tcPr>
          <w:p w14:paraId="614A21F5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F919E1F" w14:textId="77777777" w:rsidTr="0094591B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101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At least 7 days before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FA4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Publish signed financial statements</w:t>
            </w:r>
          </w:p>
          <w:p w14:paraId="0B5DCD54" w14:textId="6A22870D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5092" w14:textId="77777777" w:rsidR="00B1271D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89ACA1C" w14:textId="54CA6D94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2" w:history="1">
              <w:r w:rsidRPr="00DA26A0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7EA" w14:textId="4742BCB3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62353DD2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53D9421D" w14:textId="77777777" w:rsidTr="0094591B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BD645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Prior to the Meeting of Parishioners (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07C1B9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Receive nominations for churchwarden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FB9E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290826" w14:textId="622B20CB" w:rsidR="00B1271D" w:rsidRPr="000B670B" w:rsidRDefault="00A97343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  <w:hyperlink r:id="rId23" w:history="1">
              <w:r w:rsidRPr="00A97343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C2 Churchwarden’s nomination form</w:t>
              </w:r>
            </w:hyperlink>
          </w:p>
        </w:tc>
        <w:tc>
          <w:tcPr>
            <w:tcW w:w="1574" w:type="dxa"/>
            <w:vAlign w:val="center"/>
            <w:hideMark/>
          </w:tcPr>
          <w:p w14:paraId="382A8FBE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785AF5C9" w14:textId="77777777" w:rsidTr="0094591B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A476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22E1D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3F96C8" w14:textId="6F01A169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4" w:history="1">
              <w:r w:rsidRPr="0011688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CM 1-3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9D07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1F1EB6E3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1C575EEA" w14:textId="77777777" w:rsidTr="0094591B">
        <w:trPr>
          <w:trHeight w:val="642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4104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40B813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E293A9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FB0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3456D3"/>
                <w:lang w:eastAsia="en-GB"/>
              </w:rPr>
            </w:pPr>
          </w:p>
        </w:tc>
        <w:tc>
          <w:tcPr>
            <w:tcW w:w="1574" w:type="dxa"/>
            <w:vAlign w:val="center"/>
            <w:hideMark/>
          </w:tcPr>
          <w:p w14:paraId="2211B4F2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37B9833" w14:textId="77777777" w:rsidTr="0094591B">
        <w:trPr>
          <w:trHeight w:val="116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F6E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to the APCM (using nomination form) or verbally at meeting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933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Receive nominations for elected PCC lay members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DE15" w14:textId="02B9B6A6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5" w:history="1">
              <w:r w:rsidRPr="0011688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M8 (see M3 form for disqualification criteria)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290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6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M3 Nomination for election of PCC member at APCM</w:t>
              </w:r>
            </w:hyperlink>
          </w:p>
        </w:tc>
        <w:tc>
          <w:tcPr>
            <w:tcW w:w="1574" w:type="dxa"/>
            <w:vAlign w:val="center"/>
            <w:hideMark/>
          </w:tcPr>
          <w:p w14:paraId="1CA5E62A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3D2B6644" w14:textId="77777777" w:rsidTr="0094591B">
        <w:trPr>
          <w:trHeight w:val="88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AA62E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9761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Nominees to complete trustee fit &amp; proper person declaration (become trustee on joining the PCC)</w:t>
            </w:r>
          </w:p>
          <w:p w14:paraId="7D1621C0" w14:textId="2DA04728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CA4B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2B9C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M5 Fit and proper person declaration</w:t>
              </w:r>
            </w:hyperlink>
          </w:p>
        </w:tc>
        <w:tc>
          <w:tcPr>
            <w:tcW w:w="1574" w:type="dxa"/>
            <w:vAlign w:val="center"/>
            <w:hideMark/>
          </w:tcPr>
          <w:p w14:paraId="7095C820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09535707" w14:textId="77777777" w:rsidTr="0094591B">
        <w:trPr>
          <w:cantSplit/>
          <w:trHeight w:val="11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153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to the APCM (using nomination form) or verbally at meeting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E3DD" w14:textId="00A1A8FC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Receive nominations for Deanery Synod members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(elected every 3 years – next is 2026) so casual vacancies only this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3DD2" w14:textId="4EE9DF0B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28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2 (19)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40F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9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D2: Nomination of lay member of Deanery Synod</w:t>
              </w:r>
            </w:hyperlink>
          </w:p>
        </w:tc>
        <w:tc>
          <w:tcPr>
            <w:tcW w:w="1574" w:type="dxa"/>
            <w:vAlign w:val="center"/>
            <w:hideMark/>
          </w:tcPr>
          <w:p w14:paraId="1B7241CF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27D0CEAD" w14:textId="77777777" w:rsidTr="0094591B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5D3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later than 31 May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8BE9" w14:textId="77777777" w:rsidR="00B1271D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ANNUAL PAROCHIAL CHURCH MEETING &amp; ANNUAL </w:t>
            </w:r>
            <w:proofErr w:type="gramStart"/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</w:t>
            </w:r>
            <w:proofErr w:type="gramEnd"/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OF PARISHIONERS (if to be held on same date)</w:t>
            </w:r>
          </w:p>
          <w:p w14:paraId="3C89FCBD" w14:textId="3863A8B9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B3A2" w14:textId="77777777" w:rsidR="00B1271D" w:rsidRPr="000B670B" w:rsidRDefault="00B1271D" w:rsidP="000B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067A" w14:textId="7556005A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574" w:type="dxa"/>
            <w:vAlign w:val="center"/>
            <w:hideMark/>
          </w:tcPr>
          <w:p w14:paraId="50E978EC" w14:textId="77777777" w:rsidR="00B1271D" w:rsidRPr="000B670B" w:rsidRDefault="00B1271D" w:rsidP="000B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271D" w:rsidRPr="000B670B" w14:paraId="5DE37663" w14:textId="77777777" w:rsidTr="0094591B">
        <w:trPr>
          <w:trHeight w:val="55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58DA1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179A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5F0B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AF138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BBF" w14:textId="77777777" w:rsidR="00B1271D" w:rsidRPr="000B670B" w:rsidRDefault="00B1271D" w:rsidP="000B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71D" w:rsidRPr="000B670B" w14:paraId="2D8AFBD9" w14:textId="77777777" w:rsidTr="0094591B">
        <w:trPr>
          <w:trHeight w:val="1790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D837" w14:textId="77777777" w:rsidR="00B1271D" w:rsidRPr="000B670B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BAADE" w14:textId="06EC2B29" w:rsidR="00B1271D" w:rsidRPr="00FA423C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6EE46" w14:textId="5B9EE270" w:rsidR="00B1271D" w:rsidRDefault="00B1271D" w:rsidP="0006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13C6" w14:textId="77777777" w:rsidR="00B1271D" w:rsidRPr="00FA423C" w:rsidRDefault="00B1271D" w:rsidP="00062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4" w:type="dxa"/>
            <w:vAlign w:val="center"/>
          </w:tcPr>
          <w:p w14:paraId="5118553E" w14:textId="77777777" w:rsidR="00B1271D" w:rsidRPr="000B670B" w:rsidRDefault="00B1271D" w:rsidP="0006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2494B36" w14:textId="77777777" w:rsidR="00B82444" w:rsidRDefault="00B82444" w:rsidP="000A25A8">
      <w:pPr>
        <w:rPr>
          <w:i/>
          <w:iCs/>
        </w:rPr>
      </w:pPr>
    </w:p>
    <w:p w14:paraId="2EF7A4A8" w14:textId="77777777" w:rsidR="00B1271D" w:rsidRDefault="00B1271D" w:rsidP="000A25A8">
      <w:pPr>
        <w:rPr>
          <w:i/>
          <w:iCs/>
        </w:rPr>
      </w:pPr>
    </w:p>
    <w:p w14:paraId="6D9C455E" w14:textId="77777777" w:rsidR="00CD47C2" w:rsidRDefault="00CD47C2" w:rsidP="000A25A8">
      <w:pPr>
        <w:rPr>
          <w:i/>
          <w:iCs/>
        </w:rPr>
      </w:pPr>
    </w:p>
    <w:p w14:paraId="61F56395" w14:textId="77777777" w:rsidR="00CD47C2" w:rsidRDefault="00CD47C2" w:rsidP="000A25A8">
      <w:pPr>
        <w:rPr>
          <w:i/>
          <w:iCs/>
        </w:rPr>
      </w:pPr>
    </w:p>
    <w:p w14:paraId="23239057" w14:textId="77777777" w:rsidR="00CD47C2" w:rsidRDefault="00CD47C2" w:rsidP="000A25A8">
      <w:pPr>
        <w:rPr>
          <w:i/>
          <w:iCs/>
        </w:rPr>
      </w:pPr>
    </w:p>
    <w:p w14:paraId="254095AC" w14:textId="77777777" w:rsidR="00453703" w:rsidRDefault="00453703" w:rsidP="000A25A8">
      <w:pPr>
        <w:rPr>
          <w:i/>
          <w:iCs/>
        </w:rPr>
      </w:pPr>
    </w:p>
    <w:p w14:paraId="4941A53C" w14:textId="77777777" w:rsidR="00453703" w:rsidRDefault="00453703" w:rsidP="000A25A8">
      <w:pPr>
        <w:rPr>
          <w:i/>
          <w:iCs/>
        </w:rPr>
      </w:pPr>
    </w:p>
    <w:p w14:paraId="12C9D5B8" w14:textId="77777777" w:rsidR="00CD47C2" w:rsidRDefault="00CD47C2" w:rsidP="000A25A8">
      <w:pPr>
        <w:rPr>
          <w:i/>
          <w:iCs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1408"/>
        <w:gridCol w:w="5386"/>
        <w:gridCol w:w="1134"/>
        <w:gridCol w:w="851"/>
        <w:gridCol w:w="1417"/>
      </w:tblGrid>
      <w:tr w:rsidR="00453703" w:rsidRPr="000B670B" w14:paraId="7C3C7D79" w14:textId="77777777" w:rsidTr="00453703">
        <w:trPr>
          <w:cantSplit/>
          <w:trHeight w:val="5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22CBBB2D" w14:textId="42CA8A95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  <w:r w:rsidR="003E1D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 A</w:t>
            </w: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fter the APCM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7CD8670A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14F5E598" w14:textId="77777777" w:rsidR="00B1271D" w:rsidRPr="000B670B" w:rsidRDefault="00B1271D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textDirection w:val="tbRl"/>
            <w:vAlign w:val="center"/>
            <w:hideMark/>
          </w:tcPr>
          <w:p w14:paraId="3875AE8B" w14:textId="77777777" w:rsidR="00B1271D" w:rsidRPr="000B670B" w:rsidRDefault="00B1271D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8B2E"/>
            <w:vAlign w:val="center"/>
            <w:hideMark/>
          </w:tcPr>
          <w:p w14:paraId="15B5D86D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</w:tr>
      <w:tr w:rsidR="00453703" w:rsidRPr="000B670B" w14:paraId="22D7BA6D" w14:textId="77777777" w:rsidTr="00453703">
        <w:trPr>
          <w:cantSplit/>
          <w:trHeight w:val="1134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8DC8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soon as practicable after the meetings and display for 14 days after APCM &amp; </w:t>
            </w:r>
            <w:proofErr w:type="spellStart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MoP</w:t>
            </w:r>
            <w:proofErr w:type="spellEnd"/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CB82B2" w14:textId="77777777" w:rsidR="00CD47C2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Display results of churchwardens’ elections for 14 days</w:t>
            </w:r>
            <w:r w:rsidR="00CD47C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B9A1131" w14:textId="7FEBE560" w:rsidR="00B1271D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(Note: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Churchwardens, on election and admission to office must complete a declaration form to be sent to the relevant archdeacon's office, for them to be legally sworn in. This will automatically be sent in the visitation packs.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24EFB" w14:textId="77777777" w:rsidR="00B1271D" w:rsidRPr="000B670B" w:rsidRDefault="00B1271D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0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 (see rules on how to display the result)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7ECC647" w14:textId="77777777" w:rsidR="00B1271D" w:rsidRPr="000B670B" w:rsidRDefault="00B1271D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7F7C7D" w14:textId="77777777" w:rsidR="00B1271D" w:rsidRPr="000B670B" w:rsidRDefault="00B1271D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31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Annual Declaration Form</w:t>
              </w:r>
            </w:hyperlink>
          </w:p>
        </w:tc>
      </w:tr>
      <w:tr w:rsidR="00CD47C2" w:rsidRPr="000B670B" w14:paraId="1761FB65" w14:textId="77777777" w:rsidTr="00453703">
        <w:trPr>
          <w:cantSplit/>
          <w:trHeight w:val="75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7BA78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96363" w14:textId="312A080F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hyperlink r:id="rId32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See the churchwarden webpage for further information on the steps involved.)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46A5FB" w14:textId="66149EB8" w:rsidR="00CD47C2" w:rsidRPr="000B670B" w:rsidRDefault="00CD47C2" w:rsidP="00CD4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F5A5FEE" w14:textId="090D6240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1F0DD1" w14:textId="5F35C16B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F737A" w:rsidRPr="000B670B" w14:paraId="3A904E08" w14:textId="77777777" w:rsidTr="00453703">
        <w:trPr>
          <w:cantSplit/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61DD2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C9BF" w14:textId="2F39CB6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lang w:eastAsia="en-GB"/>
              </w:rPr>
              <w:t xml:space="preserve">Display notice of PCC lay member &amp; deanery synod representative election results for 14 days.   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70A9" w14:textId="56E0B248" w:rsidR="00CD47C2" w:rsidRPr="000B670B" w:rsidRDefault="00CD47C2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3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M12(4)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6890026" w14:textId="60E4725D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9C35" w14:textId="3734B330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4" w:history="1"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M6: Election Results Form (</w:t>
              </w:r>
              <w:r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for p</w:t>
              </w:r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arish </w:t>
              </w:r>
              <w:r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display</w:t>
              </w:r>
              <w:r w:rsidRPr="000B670B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 only)</w:t>
              </w:r>
            </w:hyperlink>
          </w:p>
        </w:tc>
      </w:tr>
      <w:tr w:rsidR="00453703" w:rsidRPr="000B670B" w14:paraId="4BBED4F2" w14:textId="77777777" w:rsidTr="00453703">
        <w:trPr>
          <w:cantSplit/>
          <w:trHeight w:val="11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6C43" w14:textId="7777777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1AA2" w14:textId="34924D1E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Advise your deanery synod secretary of the elected deanery synod representatives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(if applicable)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9FF5" w14:textId="3FB95748" w:rsidR="00CD47C2" w:rsidRPr="000B670B" w:rsidRDefault="00CD47C2" w:rsidP="00606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5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M12(9)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E32B16" w14:textId="3B5412F7" w:rsidR="00CD47C2" w:rsidRPr="000B670B" w:rsidRDefault="00CD47C2" w:rsidP="00606B4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9D7F" w14:textId="23686207" w:rsidR="00CD47C2" w:rsidRPr="000B670B" w:rsidRDefault="00CD47C2" w:rsidP="00606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0A5C5B" w:rsidRPr="000B670B" w14:paraId="09C8EAD3" w14:textId="77777777" w:rsidTr="00453703">
        <w:trPr>
          <w:cantSplit/>
          <w:trHeight w:val="28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B9C3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Within 28 days of APCM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D449D6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Copies of annual report and accounts to be sent to Diocesan Secretary (via the finance office email). Send to </w:t>
            </w:r>
            <w:hyperlink r:id="rId36" w:history="1">
              <w:r w:rsidRPr="000B670B">
                <w:rPr>
                  <w:rStyle w:val="Hyperlink"/>
                  <w:rFonts w:ascii="Calibri" w:eastAsia="Times New Roman" w:hAnsi="Calibri" w:cs="Calibri"/>
                  <w:lang w:eastAsia="en-GB"/>
                </w:rPr>
                <w:t>finance@oxford.anglican.or</w:t>
              </w:r>
              <w:r w:rsidRPr="0027498F">
                <w:rPr>
                  <w:rStyle w:val="Hyperlink"/>
                  <w:rFonts w:ascii="Calibri" w:eastAsia="Times New Roman" w:hAnsi="Calibri" w:cs="Calibri"/>
                  <w:lang w:eastAsia="en-GB"/>
                </w:rPr>
                <w:t>g</w:t>
              </w:r>
            </w:hyperlink>
          </w:p>
          <w:p w14:paraId="540DBD55" w14:textId="20217754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one-page financial return to be entered online. Please contact the Finance Office for details of how to do this or refer to the diocesan website Parish returns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2545DD" w14:textId="3EEB8A29" w:rsidR="000A5C5B" w:rsidRPr="000B670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7" w:history="1">
              <w:r w:rsidRPr="007B1936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CRR part 9 M5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6F5FCE9" w14:textId="6D202D05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F45761" w14:textId="066C08C3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A5C5B" w:rsidRPr="00FA423C" w14:paraId="1118A350" w14:textId="77777777" w:rsidTr="00453703">
        <w:trPr>
          <w:cantSplit/>
          <w:trHeight w:val="113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582C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By 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8F552B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une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7480AE" w14:textId="65873663" w:rsidR="000A5C5B" w:rsidRPr="00FA423C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>Respond to Diocese email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request to PCC Secretaries being sent beginning of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  <w:r w:rsidRPr="00CD7F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to verify parish officer contacts, confirm if unchanged or advise if any amendments to personnel and contact details.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8794DE2" w14:textId="0F3E5DC4" w:rsidR="000A5C5B" w:rsidRPr="000B670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69FEDF6" w14:textId="77777777" w:rsidR="000A5C5B" w:rsidRDefault="000A5C5B" w:rsidP="000A5C5B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F4B291" w14:textId="4025BCE8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733081" w14:textId="0BCCD20C" w:rsidR="000A5C5B" w:rsidRPr="00FA423C" w:rsidRDefault="000A5C5B" w:rsidP="0045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38" w:history="1">
              <w:r w:rsidRPr="00422E5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E3: Display notice - Electoral roll certificate</w:t>
              </w:r>
            </w:hyperlink>
          </w:p>
        </w:tc>
      </w:tr>
      <w:tr w:rsidR="000A5C5B" w:rsidRPr="000B670B" w14:paraId="74AC62FA" w14:textId="77777777" w:rsidTr="00453703">
        <w:trPr>
          <w:cantSplit/>
          <w:trHeight w:val="6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F925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EC69" w14:textId="2846EFCA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6E9B" w14:textId="4469E243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</w:tcPr>
          <w:p w14:paraId="671510D0" w14:textId="2D1A01ED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2F9F8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0A5C5B" w:rsidRPr="00FA423C" w14:paraId="3C21A1D3" w14:textId="77777777" w:rsidTr="00453703">
        <w:trPr>
          <w:trHeight w:val="17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F9402" w14:textId="7BF74C44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By 1</w:t>
            </w:r>
            <w:r w:rsidRPr="00FA42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July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1EEA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23C">
              <w:rPr>
                <w:rFonts w:ascii="Calibri" w:eastAsia="Times New Roman" w:hAnsi="Calibri" w:cs="Calibri"/>
                <w:color w:val="000000"/>
                <w:lang w:eastAsia="en-GB"/>
              </w:rPr>
              <w:t>Confirm the electoral roll number to the diocese and deanery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71D5C275" w14:textId="77777777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AA6C70" w14:textId="2E6523E4" w:rsidR="000A5C5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Enter your ER figure online at: </w:t>
            </w:r>
            <w:hyperlink r:id="rId39" w:history="1">
              <w:r w:rsidRPr="00494A9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https://parishreturns.churchofengland.org/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If you are unable to do this, please email a scanned copy of the certificate or number by e-mail to </w:t>
            </w:r>
            <w:hyperlink r:id="rId40" w:history="1">
              <w:r w:rsidRPr="00494A93">
                <w:rPr>
                  <w:rStyle w:val="Hyperlink"/>
                  <w:rFonts w:ascii="Calibri" w:eastAsia="Times New Roman" w:hAnsi="Calibri" w:cs="Calibri"/>
                  <w:lang w:eastAsia="en-GB"/>
                </w:rPr>
                <w:t>dero@oxford.anglican.org</w:t>
              </w:r>
            </w:hyperlink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B67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Please note the diocese does not need this form if you have entered your figures online.</w:t>
            </w:r>
            <w:r w:rsidRPr="000B670B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</w:p>
          <w:p w14:paraId="7C6E1DAA" w14:textId="3091FF56" w:rsidR="0080574E" w:rsidRPr="00FA423C" w:rsidRDefault="0080574E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D5165" w14:textId="77777777" w:rsidR="000A5C5B" w:rsidRPr="000B670B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1" w:history="1">
              <w:r w:rsidRPr="00422E5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CRR part 1 (10)</w:t>
              </w:r>
            </w:hyperlink>
          </w:p>
          <w:p w14:paraId="2774F639" w14:textId="702870A5" w:rsidR="000A5C5B" w:rsidRDefault="000A5C5B" w:rsidP="000A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670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"/>
            <w:vAlign w:val="center"/>
          </w:tcPr>
          <w:p w14:paraId="4D16BF19" w14:textId="5A766BF1" w:rsidR="000A5C5B" w:rsidRPr="000B670B" w:rsidRDefault="000A5C5B" w:rsidP="000A5C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01/07/2024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E0C7A" w14:textId="77777777" w:rsidR="000A5C5B" w:rsidRPr="00FA423C" w:rsidRDefault="000A5C5B" w:rsidP="000A5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C5DBA95" w14:textId="77777777" w:rsidR="00B1271D" w:rsidRPr="005A5672" w:rsidRDefault="00B1271D" w:rsidP="000A25A8">
      <w:pPr>
        <w:rPr>
          <w:i/>
          <w:iCs/>
        </w:rPr>
      </w:pPr>
    </w:p>
    <w:sectPr w:rsidR="00B1271D" w:rsidRPr="005A5672" w:rsidSect="00B1271D">
      <w:headerReference w:type="default" r:id="rId42"/>
      <w:footerReference w:type="default" r:id="rId43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25C3" w14:textId="77777777" w:rsidR="00E0380E" w:rsidRDefault="00E0380E" w:rsidP="00496773">
      <w:pPr>
        <w:spacing w:after="0" w:line="240" w:lineRule="auto"/>
      </w:pPr>
      <w:r>
        <w:separator/>
      </w:r>
    </w:p>
  </w:endnote>
  <w:endnote w:type="continuationSeparator" w:id="0">
    <w:p w14:paraId="4C4A40AF" w14:textId="77777777" w:rsidR="00E0380E" w:rsidRDefault="00E0380E" w:rsidP="00496773">
      <w:pPr>
        <w:spacing w:after="0" w:line="240" w:lineRule="auto"/>
      </w:pPr>
      <w:r>
        <w:continuationSeparator/>
      </w:r>
    </w:p>
  </w:endnote>
  <w:endnote w:type="continuationNotice" w:id="1">
    <w:p w14:paraId="3D761221" w14:textId="77777777" w:rsidR="00E0380E" w:rsidRDefault="00E03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0BD8" w14:textId="566E915B" w:rsidR="0032089E" w:rsidRPr="0032089E" w:rsidRDefault="0032089E">
    <w:pPr>
      <w:pStyle w:val="Footer"/>
      <w:rPr>
        <w:lang w:val="en-US"/>
      </w:rPr>
    </w:pPr>
    <w:r>
      <w:rPr>
        <w:lang w:val="en-US"/>
      </w:rPr>
      <w:t xml:space="preserve">SZ </w:t>
    </w:r>
    <w:r w:rsidR="002565A3">
      <w:rPr>
        <w:lang w:val="en-US"/>
      </w:rPr>
      <w:t>Aug</w:t>
    </w:r>
    <w:r>
      <w:rPr>
        <w:lang w:val="en-US"/>
      </w:rPr>
      <w:t xml:space="preserve"> 202</w:t>
    </w:r>
    <w:r w:rsidR="00217424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E1F1" w14:textId="77777777" w:rsidR="00E0380E" w:rsidRDefault="00E0380E" w:rsidP="00496773">
      <w:pPr>
        <w:spacing w:after="0" w:line="240" w:lineRule="auto"/>
      </w:pPr>
      <w:r>
        <w:separator/>
      </w:r>
    </w:p>
  </w:footnote>
  <w:footnote w:type="continuationSeparator" w:id="0">
    <w:p w14:paraId="62BA7A89" w14:textId="77777777" w:rsidR="00E0380E" w:rsidRDefault="00E0380E" w:rsidP="00496773">
      <w:pPr>
        <w:spacing w:after="0" w:line="240" w:lineRule="auto"/>
      </w:pPr>
      <w:r>
        <w:continuationSeparator/>
      </w:r>
    </w:p>
  </w:footnote>
  <w:footnote w:type="continuationNotice" w:id="1">
    <w:p w14:paraId="2199342C" w14:textId="77777777" w:rsidR="00E0380E" w:rsidRDefault="00E03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3675" w14:textId="77777777" w:rsidR="002908C9" w:rsidRDefault="002908C9" w:rsidP="002908C9">
    <w:pPr>
      <w:jc w:val="center"/>
      <w:rPr>
        <w:b/>
        <w:bCs/>
        <w:sz w:val="28"/>
        <w:szCs w:val="28"/>
      </w:rPr>
    </w:pPr>
  </w:p>
  <w:p w14:paraId="3541EBFE" w14:textId="7A0BCC29" w:rsidR="002908C9" w:rsidRPr="002908C9" w:rsidRDefault="002908C9" w:rsidP="002908C9">
    <w:pPr>
      <w:jc w:val="center"/>
      <w:rPr>
        <w:b/>
        <w:bCs/>
        <w:sz w:val="24"/>
        <w:szCs w:val="24"/>
      </w:rPr>
    </w:pPr>
    <w:r w:rsidRPr="002908C9">
      <w:rPr>
        <w:b/>
        <w:bCs/>
        <w:sz w:val="24"/>
        <w:szCs w:val="24"/>
      </w:rPr>
      <w:t xml:space="preserve">Annual Parochial Church Meeting (APCM) and Election of Churchwardens </w:t>
    </w:r>
  </w:p>
  <w:p w14:paraId="3D0750FB" w14:textId="77777777" w:rsidR="002908C9" w:rsidRPr="002908C9" w:rsidRDefault="002908C9" w:rsidP="002908C9">
    <w:pPr>
      <w:spacing w:after="0" w:line="276" w:lineRule="auto"/>
      <w:jc w:val="center"/>
      <w:rPr>
        <w:b/>
        <w:sz w:val="24"/>
        <w:szCs w:val="24"/>
      </w:rPr>
    </w:pPr>
    <w:r w:rsidRPr="002908C9">
      <w:rPr>
        <w:b/>
        <w:i/>
        <w:sz w:val="24"/>
        <w:szCs w:val="24"/>
      </w:rPr>
      <w:t>TIMETABLE and summary of actions</w:t>
    </w:r>
  </w:p>
  <w:p w14:paraId="58E88F49" w14:textId="3672B8A6" w:rsidR="000B670B" w:rsidRPr="000B670B" w:rsidRDefault="002908C9" w:rsidP="000B670B">
    <w:pPr>
      <w:pStyle w:val="Header"/>
      <w:jc w:val="center"/>
      <w:rPr>
        <w:b/>
        <w:bCs/>
        <w:sz w:val="24"/>
        <w:szCs w:val="24"/>
      </w:rPr>
    </w:pPr>
    <w:r w:rsidRPr="002908C9">
      <w:rPr>
        <w:b/>
        <w:bCs/>
        <w:sz w:val="24"/>
        <w:szCs w:val="24"/>
      </w:rPr>
      <w:t>Use this form to help you plan your APCM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644"/>
    <w:multiLevelType w:val="multilevel"/>
    <w:tmpl w:val="91C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568"/>
    <w:multiLevelType w:val="multilevel"/>
    <w:tmpl w:val="D12E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2E60"/>
    <w:multiLevelType w:val="multilevel"/>
    <w:tmpl w:val="C67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B7638"/>
    <w:multiLevelType w:val="multilevel"/>
    <w:tmpl w:val="4CB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F256A"/>
    <w:multiLevelType w:val="multilevel"/>
    <w:tmpl w:val="150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00961">
    <w:abstractNumId w:val="3"/>
  </w:num>
  <w:num w:numId="2" w16cid:durableId="1418474789">
    <w:abstractNumId w:val="0"/>
  </w:num>
  <w:num w:numId="3" w16cid:durableId="761799486">
    <w:abstractNumId w:val="1"/>
  </w:num>
  <w:num w:numId="4" w16cid:durableId="409011264">
    <w:abstractNumId w:val="2"/>
  </w:num>
  <w:num w:numId="5" w16cid:durableId="339282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64"/>
    <w:rsid w:val="00010043"/>
    <w:rsid w:val="00062B55"/>
    <w:rsid w:val="00071521"/>
    <w:rsid w:val="000863C5"/>
    <w:rsid w:val="000971DD"/>
    <w:rsid w:val="000A25A8"/>
    <w:rsid w:val="000A5C5B"/>
    <w:rsid w:val="000B670B"/>
    <w:rsid w:val="000B6FA3"/>
    <w:rsid w:val="000D4FDA"/>
    <w:rsid w:val="000E3FFC"/>
    <w:rsid w:val="000E493A"/>
    <w:rsid w:val="0010598B"/>
    <w:rsid w:val="0011688C"/>
    <w:rsid w:val="00121D30"/>
    <w:rsid w:val="00127FB6"/>
    <w:rsid w:val="00167296"/>
    <w:rsid w:val="00173163"/>
    <w:rsid w:val="0018158A"/>
    <w:rsid w:val="00182364"/>
    <w:rsid w:val="001A7BF0"/>
    <w:rsid w:val="001B1AEC"/>
    <w:rsid w:val="00202928"/>
    <w:rsid w:val="00217424"/>
    <w:rsid w:val="002311F3"/>
    <w:rsid w:val="0023511A"/>
    <w:rsid w:val="002539C3"/>
    <w:rsid w:val="002565A3"/>
    <w:rsid w:val="0027598E"/>
    <w:rsid w:val="002908C9"/>
    <w:rsid w:val="002A19C2"/>
    <w:rsid w:val="002B3C65"/>
    <w:rsid w:val="002C6290"/>
    <w:rsid w:val="002D54E1"/>
    <w:rsid w:val="002E4631"/>
    <w:rsid w:val="00306EB9"/>
    <w:rsid w:val="0032089E"/>
    <w:rsid w:val="00346AC5"/>
    <w:rsid w:val="003502EB"/>
    <w:rsid w:val="00357E41"/>
    <w:rsid w:val="00366619"/>
    <w:rsid w:val="00373E70"/>
    <w:rsid w:val="00386DA6"/>
    <w:rsid w:val="003A0C3C"/>
    <w:rsid w:val="003B32EC"/>
    <w:rsid w:val="003C7605"/>
    <w:rsid w:val="003E1DE7"/>
    <w:rsid w:val="00422E57"/>
    <w:rsid w:val="004279CE"/>
    <w:rsid w:val="00453703"/>
    <w:rsid w:val="00456DAE"/>
    <w:rsid w:val="00474085"/>
    <w:rsid w:val="00480CEF"/>
    <w:rsid w:val="00487013"/>
    <w:rsid w:val="00494A93"/>
    <w:rsid w:val="00496773"/>
    <w:rsid w:val="004A562D"/>
    <w:rsid w:val="004C0453"/>
    <w:rsid w:val="004E692D"/>
    <w:rsid w:val="00514080"/>
    <w:rsid w:val="00526328"/>
    <w:rsid w:val="005355F6"/>
    <w:rsid w:val="00595C2E"/>
    <w:rsid w:val="005A5672"/>
    <w:rsid w:val="005B1BAA"/>
    <w:rsid w:val="005C5FDD"/>
    <w:rsid w:val="005F77D9"/>
    <w:rsid w:val="006040C7"/>
    <w:rsid w:val="00654390"/>
    <w:rsid w:val="00670344"/>
    <w:rsid w:val="006E36AD"/>
    <w:rsid w:val="00702FDF"/>
    <w:rsid w:val="00733174"/>
    <w:rsid w:val="007358D6"/>
    <w:rsid w:val="00741441"/>
    <w:rsid w:val="007524A4"/>
    <w:rsid w:val="00775F7E"/>
    <w:rsid w:val="00786A11"/>
    <w:rsid w:val="007B1936"/>
    <w:rsid w:val="007C5CDF"/>
    <w:rsid w:val="007D50B9"/>
    <w:rsid w:val="008051A6"/>
    <w:rsid w:val="0080574E"/>
    <w:rsid w:val="00806902"/>
    <w:rsid w:val="0088373A"/>
    <w:rsid w:val="008C1743"/>
    <w:rsid w:val="008F552B"/>
    <w:rsid w:val="00902BC2"/>
    <w:rsid w:val="00923AF3"/>
    <w:rsid w:val="00933DA3"/>
    <w:rsid w:val="00940E4A"/>
    <w:rsid w:val="0094591B"/>
    <w:rsid w:val="009727E9"/>
    <w:rsid w:val="009B0EA8"/>
    <w:rsid w:val="009B4FDB"/>
    <w:rsid w:val="009F7D91"/>
    <w:rsid w:val="00A041AF"/>
    <w:rsid w:val="00A044B7"/>
    <w:rsid w:val="00A06263"/>
    <w:rsid w:val="00A10136"/>
    <w:rsid w:val="00A30509"/>
    <w:rsid w:val="00A70B12"/>
    <w:rsid w:val="00A97343"/>
    <w:rsid w:val="00AB6E81"/>
    <w:rsid w:val="00AD3B0A"/>
    <w:rsid w:val="00AF737A"/>
    <w:rsid w:val="00B0234A"/>
    <w:rsid w:val="00B1271D"/>
    <w:rsid w:val="00B32CBE"/>
    <w:rsid w:val="00B50EB9"/>
    <w:rsid w:val="00B61D4E"/>
    <w:rsid w:val="00B82444"/>
    <w:rsid w:val="00B830B2"/>
    <w:rsid w:val="00B91CBE"/>
    <w:rsid w:val="00C431EC"/>
    <w:rsid w:val="00C72A1F"/>
    <w:rsid w:val="00C809E3"/>
    <w:rsid w:val="00CB467B"/>
    <w:rsid w:val="00CB763D"/>
    <w:rsid w:val="00CC3B12"/>
    <w:rsid w:val="00CD47C2"/>
    <w:rsid w:val="00CD6F7D"/>
    <w:rsid w:val="00CD7FD9"/>
    <w:rsid w:val="00CE2141"/>
    <w:rsid w:val="00CE3970"/>
    <w:rsid w:val="00D30B32"/>
    <w:rsid w:val="00D347F7"/>
    <w:rsid w:val="00D35414"/>
    <w:rsid w:val="00D55E9B"/>
    <w:rsid w:val="00D5669A"/>
    <w:rsid w:val="00D650F3"/>
    <w:rsid w:val="00D77F95"/>
    <w:rsid w:val="00D916BA"/>
    <w:rsid w:val="00DA26A0"/>
    <w:rsid w:val="00DA3A28"/>
    <w:rsid w:val="00DB1E99"/>
    <w:rsid w:val="00DB6E12"/>
    <w:rsid w:val="00DC6758"/>
    <w:rsid w:val="00DE1D87"/>
    <w:rsid w:val="00DF19AF"/>
    <w:rsid w:val="00DF6937"/>
    <w:rsid w:val="00E0380E"/>
    <w:rsid w:val="00E1306F"/>
    <w:rsid w:val="00E63CB4"/>
    <w:rsid w:val="00E73656"/>
    <w:rsid w:val="00E83602"/>
    <w:rsid w:val="00EA6844"/>
    <w:rsid w:val="00EB2CFC"/>
    <w:rsid w:val="00EB4BE4"/>
    <w:rsid w:val="00EC5152"/>
    <w:rsid w:val="00EF2941"/>
    <w:rsid w:val="00F00216"/>
    <w:rsid w:val="00F449A0"/>
    <w:rsid w:val="00F75D45"/>
    <w:rsid w:val="00F943D6"/>
    <w:rsid w:val="00F97CA9"/>
    <w:rsid w:val="00FA423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266F"/>
  <w15:chartTrackingRefBased/>
  <w15:docId w15:val="{8A4E093D-9983-450B-A569-32C70DC9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81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5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73"/>
  </w:style>
  <w:style w:type="paragraph" w:styleId="Footer">
    <w:name w:val="footer"/>
    <w:basedOn w:val="Normal"/>
    <w:link w:val="FooterChar"/>
    <w:uiPriority w:val="99"/>
    <w:unhideWhenUsed/>
    <w:rsid w:val="0049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73"/>
  </w:style>
  <w:style w:type="character" w:styleId="FollowedHyperlink">
    <w:name w:val="FollowedHyperlink"/>
    <w:basedOn w:val="DefaultParagraphFont"/>
    <w:uiPriority w:val="99"/>
    <w:semiHidden/>
    <w:unhideWhenUsed/>
    <w:rsid w:val="00B32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xford.anglican.org/content/pages/documents/notice-for-new-electoral-roll-word.docx" TargetMode="External"/><Relationship Id="rId18" Type="http://schemas.openxmlformats.org/officeDocument/2006/relationships/hyperlink" Target="https://www.churchofengland.org/about/leadership-and-governance/legal-services/church-representation-rules/part-9" TargetMode="External"/><Relationship Id="rId26" Type="http://schemas.openxmlformats.org/officeDocument/2006/relationships/hyperlink" Target="https://oxford.anglican.org/content/pages/documents/20210525-doc-support-services-nomination-of-pcc-member-2021.docx" TargetMode="External"/><Relationship Id="rId39" Type="http://schemas.openxmlformats.org/officeDocument/2006/relationships/hyperlink" Target="https://parishreturns.churchofengland.org/" TargetMode="External"/><Relationship Id="rId21" Type="http://schemas.openxmlformats.org/officeDocument/2006/relationships/hyperlink" Target="https://oxford.anglican.org/content/pages/documents/c1-notice-of-election-of-churchwardens-right-of-appeal-amend.docx" TargetMode="External"/><Relationship Id="rId34" Type="http://schemas.openxmlformats.org/officeDocument/2006/relationships/hyperlink" Target="https://oxford.anglican.org/content/pages/documents/20210525-doc-support-services-m6-apcm-election-results-pcc-copy.doc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about/leadership-and-governance/legal-services/church-representation-rules/part-1" TargetMode="External"/><Relationship Id="rId29" Type="http://schemas.openxmlformats.org/officeDocument/2006/relationships/hyperlink" Target="https://oxford.anglican.org/content/pages/documents/20210525-doc-suport-services-d2-nomination-form-for-deanery-synod-reps-2020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about/leadership-and-governance/legal-services/church-representation-rules/part-9" TargetMode="External"/><Relationship Id="rId24" Type="http://schemas.openxmlformats.org/officeDocument/2006/relationships/hyperlink" Target="https://www.churchofengland.org/about/leadership-and-governance/legal-services/church-representation-rules/supplementary-material" TargetMode="External"/><Relationship Id="rId32" Type="http://schemas.openxmlformats.org/officeDocument/2006/relationships/hyperlink" Target="https://oxford.anglican.org/churchwardens" TargetMode="External"/><Relationship Id="rId37" Type="http://schemas.openxmlformats.org/officeDocument/2006/relationships/hyperlink" Target="https://www.churchofengland.org/about/leadership-and-governance/legal-services/church-representation-rules/part-9" TargetMode="External"/><Relationship Id="rId40" Type="http://schemas.openxmlformats.org/officeDocument/2006/relationships/hyperlink" Target="mailto:dero@oxford.anglican.org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xford.anglican.org/content/pages/documents/e2-electoral-roll-application-form-pdf.pdf" TargetMode="External"/><Relationship Id="rId23" Type="http://schemas.openxmlformats.org/officeDocument/2006/relationships/hyperlink" Target="https://oxford.anglican.org/content/pages/documents/20210525-doc-support-services-c2-nomination-of-churchwarden.doc" TargetMode="External"/><Relationship Id="rId28" Type="http://schemas.openxmlformats.org/officeDocument/2006/relationships/hyperlink" Target="https://www.churchofengland.org/about/leadership-and-governance/legal-services/church-representation-rules/part-2" TargetMode="External"/><Relationship Id="rId36" Type="http://schemas.openxmlformats.org/officeDocument/2006/relationships/hyperlink" Target="mailto:finance@oxford.anglican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xford.anglican.org/content/pages/documents/m1-notice-of-apcm-.docx" TargetMode="External"/><Relationship Id="rId31" Type="http://schemas.openxmlformats.org/officeDocument/2006/relationships/hyperlink" Target="https://oxford.anglican.org/content/pages/documents/20211104-doc-parish-support-churchwardens-declaration-v01.docx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about/leadership-and-governance/legal-services/church-representation-rules/part-1" TargetMode="External"/><Relationship Id="rId22" Type="http://schemas.openxmlformats.org/officeDocument/2006/relationships/hyperlink" Target="https://www.churchofengland.org/about/leadership-and-governance/legal-services/church-representation-rules/part-9" TargetMode="External"/><Relationship Id="rId27" Type="http://schemas.openxmlformats.org/officeDocument/2006/relationships/hyperlink" Target="https://oxford.anglican.org/content/pages/documents/m5-trustee-eligibility-and-fpp-declaration.docx" TargetMode="External"/><Relationship Id="rId30" Type="http://schemas.openxmlformats.org/officeDocument/2006/relationships/hyperlink" Target="https://www.churchofengland.org/about/leadership-and-governance/legal-services/church-representation-rules/part-9" TargetMode="External"/><Relationship Id="rId35" Type="http://schemas.openxmlformats.org/officeDocument/2006/relationships/hyperlink" Target="https://www.churchofengland.org/about/leadership-and-governance/legal-services/church-representation-rules/part-9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hurchofengland.org/about/leadership-and-governance/legal-services/church-representation-rules/part-1" TargetMode="External"/><Relationship Id="rId17" Type="http://schemas.openxmlformats.org/officeDocument/2006/relationships/hyperlink" Target="https://www.churchofengland.org/about/leadership-and-governance/legal-services/church-representation-rules/part-1" TargetMode="External"/><Relationship Id="rId25" Type="http://schemas.openxmlformats.org/officeDocument/2006/relationships/hyperlink" Target="https://www.churchofengland.org/about/leadership-and-governance/legal-services/church-representation-rules/part-9" TargetMode="External"/><Relationship Id="rId33" Type="http://schemas.openxmlformats.org/officeDocument/2006/relationships/hyperlink" Target="https://www.churchofengland.org/about/leadership-and-governance/legal-services/church-representation-rules/part-9" TargetMode="External"/><Relationship Id="rId38" Type="http://schemas.openxmlformats.org/officeDocument/2006/relationships/hyperlink" Target="https://oxford.anglican.org/content/pages/documents/e3-church-electoral-roll-certificate-2022.docx" TargetMode="External"/><Relationship Id="rId20" Type="http://schemas.openxmlformats.org/officeDocument/2006/relationships/hyperlink" Target="https://www.churchofengland.org/about/leadership-and-governance/legal-services/church-representation-rules/supplementary-material" TargetMode="External"/><Relationship Id="rId41" Type="http://schemas.openxmlformats.org/officeDocument/2006/relationships/hyperlink" Target="https://www.churchofengland.org/about/leadership-and-governance/legal-services/church-representation-rules/par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7d2fe5-6e25-4838-a5a2-b5f96350ec1a">XCEKKWPCHKTM-1150684688-148638</_dlc_DocId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Url xmlns="667d2fe5-6e25-4838-a5a2-b5f96350ec1a">
      <Url>https://oxforddiocesan.sharepoint.com/sites/Secretariat/_layouts/15/DocIdRedir.aspx?ID=XCEKKWPCHKTM-1150684688-148638</Url>
      <Description>XCEKKWPCHKTM-1150684688-148638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E3D80-1FEC-4750-ABF9-DB4E923D98E3}">
  <ds:schemaRefs>
    <ds:schemaRef ds:uri="http://schemas.microsoft.com/office/2006/metadata/properties"/>
    <ds:schemaRef ds:uri="http://schemas.microsoft.com/office/infopath/2007/PartnerControls"/>
    <ds:schemaRef ds:uri="667d2fe5-6e25-4838-a5a2-b5f96350ec1a"/>
    <ds:schemaRef ds:uri="ebcbf7db-b4cc-4fcb-bbf1-a12f753c3ec1"/>
  </ds:schemaRefs>
</ds:datastoreItem>
</file>

<file path=customXml/itemProps2.xml><?xml version="1.0" encoding="utf-8"?>
<ds:datastoreItem xmlns:ds="http://schemas.openxmlformats.org/officeDocument/2006/customXml" ds:itemID="{62AF7392-44FD-4F50-9198-17E30E045A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7C1309-687C-4B4B-8AD7-BD12F2C0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90E10-C244-49E6-B58E-513DB9523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Todd</dc:creator>
  <cp:keywords/>
  <dc:description/>
  <cp:lastModifiedBy>Sue Zajac</cp:lastModifiedBy>
  <cp:revision>65</cp:revision>
  <cp:lastPrinted>2022-12-19T09:32:00Z</cp:lastPrinted>
  <dcterms:created xsi:type="dcterms:W3CDTF">2024-06-16T17:40:00Z</dcterms:created>
  <dcterms:modified xsi:type="dcterms:W3CDTF">2025-01-01T18:24:00Z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MediaServiceImageTags">
    <vt:lpwstr/>
  </property>
  <property fmtid="{D5CDD505-2E9C-101B-9397-08002B2CF9AE}" pid="4" name="_dlc_DocIdItemGuid">
    <vt:lpwstr>73c21a8f-e6e1-4a0f-823d-fc972780b554</vt:lpwstr>
  </property>
</Properties>
</file>